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F828" w14:textId="77777777" w:rsidR="00762017" w:rsidRPr="004F3367" w:rsidRDefault="00813224">
      <w:pPr>
        <w:jc w:val="center"/>
        <w:rPr>
          <w:color w:val="auto"/>
          <w:sz w:val="22"/>
          <w:szCs w:val="22"/>
        </w:rPr>
      </w:pPr>
      <w:r w:rsidRPr="004F3367">
        <w:rPr>
          <w:rFonts w:hint="eastAsia"/>
          <w:color w:val="auto"/>
          <w:sz w:val="22"/>
          <w:szCs w:val="22"/>
        </w:rPr>
        <w:t>輪島市空</w:t>
      </w:r>
      <w:r w:rsidR="00C57745" w:rsidRPr="004F3367">
        <w:rPr>
          <w:rFonts w:hint="eastAsia"/>
          <w:color w:val="auto"/>
          <w:sz w:val="22"/>
          <w:szCs w:val="22"/>
        </w:rPr>
        <w:t>き</w:t>
      </w:r>
      <w:r w:rsidRPr="004F3367">
        <w:rPr>
          <w:rFonts w:hint="eastAsia"/>
          <w:color w:val="auto"/>
          <w:sz w:val="22"/>
          <w:szCs w:val="22"/>
        </w:rPr>
        <w:t>家</w:t>
      </w:r>
      <w:r w:rsidR="00C57745" w:rsidRPr="004F3367">
        <w:rPr>
          <w:rFonts w:hint="eastAsia"/>
          <w:color w:val="auto"/>
          <w:sz w:val="22"/>
          <w:szCs w:val="22"/>
        </w:rPr>
        <w:t>・空き地</w:t>
      </w:r>
      <w:r w:rsidRPr="004F3367">
        <w:rPr>
          <w:rFonts w:hint="eastAsia"/>
          <w:color w:val="auto"/>
          <w:sz w:val="22"/>
          <w:szCs w:val="22"/>
        </w:rPr>
        <w:t>データベース登録申請書</w:t>
      </w:r>
    </w:p>
    <w:p w14:paraId="0075D8EC" w14:textId="77777777" w:rsidR="004F3367" w:rsidRPr="004F3367" w:rsidRDefault="004F3367">
      <w:pPr>
        <w:jc w:val="center"/>
        <w:rPr>
          <w:color w:val="auto"/>
          <w:sz w:val="22"/>
          <w:szCs w:val="22"/>
        </w:rPr>
      </w:pPr>
    </w:p>
    <w:p w14:paraId="440F86AA" w14:textId="77777777" w:rsidR="00762017" w:rsidRPr="004F3367" w:rsidRDefault="00FE4DBE">
      <w:pPr>
        <w:jc w:val="righ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令和</w:t>
      </w:r>
      <w:r w:rsidR="00813224" w:rsidRPr="004F3367">
        <w:rPr>
          <w:rFonts w:hint="eastAsia"/>
          <w:color w:val="auto"/>
          <w:sz w:val="22"/>
          <w:szCs w:val="22"/>
        </w:rPr>
        <w:t xml:space="preserve">　　年　　月　　日　</w:t>
      </w:r>
    </w:p>
    <w:p w14:paraId="22ADF2B0" w14:textId="77777777" w:rsidR="00762017" w:rsidRPr="004F3367" w:rsidRDefault="00762017">
      <w:pPr>
        <w:rPr>
          <w:color w:val="auto"/>
          <w:sz w:val="22"/>
          <w:szCs w:val="22"/>
        </w:rPr>
      </w:pPr>
    </w:p>
    <w:p w14:paraId="06442175" w14:textId="77777777" w:rsidR="00762017" w:rsidRPr="004F3367" w:rsidRDefault="00813224">
      <w:pPr>
        <w:ind w:firstLineChars="100" w:firstLine="220"/>
        <w:rPr>
          <w:color w:val="auto"/>
          <w:sz w:val="22"/>
          <w:szCs w:val="22"/>
        </w:rPr>
      </w:pPr>
      <w:r w:rsidRPr="004F3367">
        <w:rPr>
          <w:rFonts w:hint="eastAsia"/>
          <w:color w:val="auto"/>
          <w:sz w:val="22"/>
          <w:szCs w:val="22"/>
        </w:rPr>
        <w:t>輪島市空家等活用推進協議会長　殿</w:t>
      </w:r>
    </w:p>
    <w:p w14:paraId="7EC43EF8" w14:textId="77777777" w:rsidR="004F3367" w:rsidRDefault="00813224" w:rsidP="004F3367">
      <w:pPr>
        <w:ind w:left="4560" w:firstLineChars="300" w:firstLine="660"/>
        <w:rPr>
          <w:color w:val="auto"/>
          <w:sz w:val="22"/>
          <w:szCs w:val="22"/>
        </w:rPr>
      </w:pPr>
      <w:r w:rsidRPr="004F3367">
        <w:rPr>
          <w:rFonts w:hint="eastAsia"/>
          <w:color w:val="auto"/>
          <w:sz w:val="22"/>
          <w:szCs w:val="22"/>
        </w:rPr>
        <w:t>〒</w:t>
      </w:r>
    </w:p>
    <w:p w14:paraId="49B0BC82" w14:textId="77777777" w:rsidR="00762017" w:rsidRPr="004F3367" w:rsidRDefault="00813224" w:rsidP="004F3367">
      <w:pPr>
        <w:ind w:left="3960" w:firstLine="840"/>
        <w:rPr>
          <w:color w:val="auto"/>
          <w:sz w:val="22"/>
          <w:szCs w:val="22"/>
        </w:rPr>
      </w:pPr>
      <w:r w:rsidRPr="004F3367">
        <w:rPr>
          <w:rFonts w:hint="eastAsia"/>
          <w:color w:val="auto"/>
          <w:sz w:val="22"/>
          <w:szCs w:val="22"/>
          <w:u w:val="single"/>
        </w:rPr>
        <w:t xml:space="preserve">住　所　　　　　　　　　　　　　</w:t>
      </w:r>
      <w:r w:rsidR="004F3367">
        <w:rPr>
          <w:rFonts w:hint="eastAsia"/>
          <w:color w:val="auto"/>
          <w:sz w:val="22"/>
          <w:szCs w:val="22"/>
          <w:u w:val="single"/>
        </w:rPr>
        <w:t xml:space="preserve"> </w:t>
      </w:r>
      <w:r w:rsidR="004F3367">
        <w:rPr>
          <w:color w:val="auto"/>
          <w:sz w:val="22"/>
          <w:szCs w:val="22"/>
          <w:u w:val="single"/>
        </w:rPr>
        <w:t xml:space="preserve">      </w:t>
      </w:r>
      <w:r w:rsidRPr="004F3367">
        <w:rPr>
          <w:rFonts w:hint="eastAsia"/>
          <w:color w:val="auto"/>
          <w:sz w:val="22"/>
          <w:szCs w:val="22"/>
          <w:u w:val="single"/>
        </w:rPr>
        <w:t xml:space="preserve">　</w:t>
      </w:r>
    </w:p>
    <w:p w14:paraId="1C3CB05A" w14:textId="77777777" w:rsidR="00762017" w:rsidRPr="004F3367" w:rsidRDefault="004F3367" w:rsidP="004F3367">
      <w:pPr>
        <w:ind w:left="3960" w:firstLine="840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u w:val="single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F3367" w:rsidRPr="004F3367">
              <w:rPr>
                <w:color w:val="auto"/>
                <w:sz w:val="14"/>
                <w:szCs w:val="22"/>
                <w:u w:val="single"/>
              </w:rPr>
              <w:t>（ふりがな）</w:t>
            </w:r>
          </w:rt>
          <w:rubyBase>
            <w:r w:rsidR="004F3367">
              <w:rPr>
                <w:color w:val="auto"/>
                <w:sz w:val="22"/>
                <w:szCs w:val="22"/>
                <w:u w:val="single"/>
              </w:rPr>
              <w:t>氏　名</w:t>
            </w:r>
          </w:rubyBase>
        </w:ruby>
      </w:r>
      <w:r w:rsidR="00813224" w:rsidRPr="004F3367">
        <w:rPr>
          <w:rFonts w:hint="eastAsia"/>
          <w:color w:val="auto"/>
          <w:sz w:val="22"/>
          <w:szCs w:val="22"/>
          <w:u w:val="single"/>
        </w:rPr>
        <w:t xml:space="preserve">　　　　　　　</w:t>
      </w:r>
      <w:r>
        <w:rPr>
          <w:rFonts w:hint="eastAsia"/>
          <w:color w:val="auto"/>
          <w:sz w:val="22"/>
          <w:szCs w:val="22"/>
          <w:u w:val="single"/>
        </w:rPr>
        <w:t xml:space="preserve"> </w:t>
      </w:r>
      <w:r>
        <w:rPr>
          <w:color w:val="auto"/>
          <w:sz w:val="22"/>
          <w:szCs w:val="22"/>
          <w:u w:val="single"/>
        </w:rPr>
        <w:t xml:space="preserve">         </w:t>
      </w:r>
      <w:r w:rsidR="00813224" w:rsidRPr="004F3367">
        <w:rPr>
          <w:rFonts w:hint="eastAsia"/>
          <w:color w:val="auto"/>
          <w:sz w:val="22"/>
          <w:szCs w:val="22"/>
          <w:u w:val="single"/>
        </w:rPr>
        <w:t xml:space="preserve">　　　　　</w:t>
      </w:r>
    </w:p>
    <w:p w14:paraId="5F464077" w14:textId="77777777" w:rsidR="00762017" w:rsidRPr="004F3367" w:rsidRDefault="00813224" w:rsidP="004F3367">
      <w:pPr>
        <w:ind w:left="840" w:firstLineChars="1800" w:firstLine="3960"/>
        <w:jc w:val="both"/>
        <w:rPr>
          <w:color w:val="auto"/>
          <w:sz w:val="22"/>
          <w:szCs w:val="22"/>
        </w:rPr>
      </w:pPr>
      <w:r w:rsidRPr="004F3367">
        <w:rPr>
          <w:rFonts w:hint="eastAsia"/>
          <w:color w:val="auto"/>
          <w:sz w:val="22"/>
          <w:szCs w:val="22"/>
        </w:rPr>
        <w:t xml:space="preserve">電話番号　</w:t>
      </w:r>
      <w:r w:rsidRPr="004F3367">
        <w:rPr>
          <w:rFonts w:hint="eastAsia"/>
          <w:color w:val="auto"/>
          <w:sz w:val="22"/>
          <w:szCs w:val="22"/>
          <w:u w:val="dotted"/>
        </w:rPr>
        <w:t xml:space="preserve">自宅：　　　　　　　　　　　　　</w:t>
      </w:r>
    </w:p>
    <w:p w14:paraId="2523F1EB" w14:textId="77777777" w:rsidR="00762017" w:rsidRPr="004F3367" w:rsidRDefault="00813224">
      <w:pPr>
        <w:spacing w:line="0" w:lineRule="atLeast"/>
        <w:rPr>
          <w:color w:val="auto"/>
          <w:sz w:val="22"/>
          <w:szCs w:val="22"/>
          <w:u w:val="dotted"/>
        </w:rPr>
      </w:pPr>
      <w:r w:rsidRPr="004F3367">
        <w:rPr>
          <w:rFonts w:hint="eastAsia"/>
          <w:color w:val="auto"/>
          <w:sz w:val="22"/>
          <w:szCs w:val="22"/>
        </w:rPr>
        <w:t xml:space="preserve">　　　　                              </w:t>
      </w:r>
      <w:r w:rsidR="004F3367">
        <w:rPr>
          <w:color w:val="auto"/>
          <w:sz w:val="22"/>
          <w:szCs w:val="22"/>
        </w:rPr>
        <w:tab/>
      </w:r>
      <w:r w:rsidR="004F3367">
        <w:rPr>
          <w:color w:val="auto"/>
          <w:sz w:val="22"/>
          <w:szCs w:val="22"/>
        </w:rPr>
        <w:tab/>
      </w:r>
      <w:r w:rsidRPr="004F3367">
        <w:rPr>
          <w:rFonts w:hint="eastAsia"/>
          <w:color w:val="auto"/>
          <w:sz w:val="22"/>
          <w:szCs w:val="22"/>
        </w:rPr>
        <w:t xml:space="preserve">        </w:t>
      </w:r>
      <w:r w:rsidRPr="004F3367">
        <w:rPr>
          <w:rFonts w:hint="eastAsia"/>
          <w:color w:val="auto"/>
          <w:sz w:val="22"/>
          <w:szCs w:val="22"/>
          <w:u w:val="dotted"/>
        </w:rPr>
        <w:t xml:space="preserve">携帯：　　　　　　　　　　　　　</w:t>
      </w:r>
    </w:p>
    <w:p w14:paraId="6F04924B" w14:textId="77777777" w:rsidR="00762017" w:rsidRPr="004F3367" w:rsidRDefault="00762017">
      <w:pPr>
        <w:spacing w:line="0" w:lineRule="atLeast"/>
        <w:rPr>
          <w:color w:val="auto"/>
          <w:sz w:val="22"/>
          <w:szCs w:val="22"/>
        </w:rPr>
      </w:pPr>
    </w:p>
    <w:p w14:paraId="1D6D43DB" w14:textId="77777777" w:rsidR="00762017" w:rsidRPr="004F3367" w:rsidRDefault="00813224" w:rsidP="00D00849">
      <w:pPr>
        <w:ind w:firstLineChars="100" w:firstLine="220"/>
        <w:rPr>
          <w:color w:val="auto"/>
          <w:sz w:val="22"/>
          <w:szCs w:val="22"/>
        </w:rPr>
      </w:pPr>
      <w:r w:rsidRPr="004F3367">
        <w:rPr>
          <w:rFonts w:hint="eastAsia"/>
          <w:color w:val="auto"/>
          <w:sz w:val="22"/>
          <w:szCs w:val="22"/>
        </w:rPr>
        <w:t>輪島市</w:t>
      </w:r>
      <w:r w:rsidR="00C57745" w:rsidRPr="004F3367">
        <w:rPr>
          <w:rFonts w:hint="eastAsia"/>
          <w:color w:val="auto"/>
          <w:sz w:val="22"/>
          <w:szCs w:val="22"/>
        </w:rPr>
        <w:t>空き家・空き地</w:t>
      </w:r>
      <w:r w:rsidRPr="004F3367">
        <w:rPr>
          <w:rFonts w:hint="eastAsia"/>
          <w:color w:val="auto"/>
          <w:sz w:val="22"/>
          <w:szCs w:val="22"/>
        </w:rPr>
        <w:t>データベース実施要綱に定める目的等を理解した上で、同要綱第4条の規定により</w:t>
      </w:r>
      <w:r w:rsidR="00D00849">
        <w:rPr>
          <w:rFonts w:hint="eastAsia"/>
          <w:color w:val="auto"/>
          <w:sz w:val="22"/>
          <w:szCs w:val="22"/>
        </w:rPr>
        <w:t>、下記添付書類を添えて、</w:t>
      </w:r>
      <w:r w:rsidRPr="004F3367">
        <w:rPr>
          <w:rFonts w:hint="eastAsia"/>
          <w:color w:val="auto"/>
          <w:sz w:val="22"/>
          <w:szCs w:val="22"/>
        </w:rPr>
        <w:t>次のとおり申請します。</w:t>
      </w:r>
    </w:p>
    <w:p w14:paraId="03D0DEBC" w14:textId="77777777" w:rsidR="00762017" w:rsidRPr="00D00849" w:rsidRDefault="00762017">
      <w:pPr>
        <w:rPr>
          <w:color w:val="auto"/>
          <w:sz w:val="22"/>
          <w:szCs w:val="22"/>
        </w:rPr>
      </w:pPr>
    </w:p>
    <w:p w14:paraId="7EFD9248" w14:textId="77777777" w:rsidR="002F2CF0" w:rsidRDefault="002F2CF0" w:rsidP="002F2CF0">
      <w:pPr>
        <w:pStyle w:val="a9"/>
      </w:pPr>
      <w:r>
        <w:rPr>
          <w:rFonts w:hint="eastAsia"/>
        </w:rPr>
        <w:t>記</w:t>
      </w:r>
    </w:p>
    <w:p w14:paraId="60E1D901" w14:textId="77777777" w:rsidR="002F2CF0" w:rsidRDefault="002F2CF0" w:rsidP="002F2CF0"/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74"/>
        <w:gridCol w:w="6477"/>
      </w:tblGrid>
      <w:tr w:rsidR="002F2CF0" w14:paraId="3B1417DC" w14:textId="77777777" w:rsidTr="00441BE3">
        <w:trPr>
          <w:trHeight w:val="454"/>
          <w:jc w:val="center"/>
        </w:trPr>
        <w:tc>
          <w:tcPr>
            <w:tcW w:w="2374" w:type="dxa"/>
            <w:vAlign w:val="center"/>
          </w:tcPr>
          <w:p w14:paraId="534ED726" w14:textId="77777777" w:rsidR="002F2CF0" w:rsidRDefault="002F2CF0" w:rsidP="002F2CF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登録希望区分</w:t>
            </w:r>
            <w:r w:rsidR="00441BE3">
              <w:rPr>
                <w:rFonts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6477" w:type="dxa"/>
            <w:tcBorders>
              <w:bottom w:val="single" w:sz="4" w:space="0" w:color="auto"/>
            </w:tcBorders>
            <w:vAlign w:val="center"/>
          </w:tcPr>
          <w:p w14:paraId="12A0BA34" w14:textId="48256FCA" w:rsidR="002F2CF0" w:rsidRDefault="00F16061" w:rsidP="002F2CF0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☒</w:t>
            </w:r>
            <w:r w:rsidR="002F2CF0">
              <w:rPr>
                <w:rFonts w:hint="eastAsia"/>
                <w:color w:val="auto"/>
                <w:sz w:val="22"/>
                <w:szCs w:val="22"/>
              </w:rPr>
              <w:t xml:space="preserve"> 空き家　　</w:t>
            </w:r>
            <w:r>
              <w:rPr>
                <w:rFonts w:hint="eastAsia"/>
                <w:color w:val="auto"/>
                <w:sz w:val="22"/>
                <w:szCs w:val="22"/>
              </w:rPr>
              <w:t>■</w:t>
            </w:r>
            <w:r w:rsidR="002F2CF0">
              <w:rPr>
                <w:rFonts w:hint="eastAsia"/>
                <w:color w:val="auto"/>
                <w:sz w:val="22"/>
                <w:szCs w:val="22"/>
              </w:rPr>
              <w:t xml:space="preserve"> 空き地</w:t>
            </w:r>
          </w:p>
        </w:tc>
      </w:tr>
      <w:tr w:rsidR="002F2CF0" w14:paraId="59A451B6" w14:textId="77777777" w:rsidTr="00441BE3">
        <w:trPr>
          <w:trHeight w:val="454"/>
          <w:jc w:val="center"/>
        </w:trPr>
        <w:tc>
          <w:tcPr>
            <w:tcW w:w="2374" w:type="dxa"/>
            <w:vAlign w:val="center"/>
          </w:tcPr>
          <w:p w14:paraId="0CE42AE4" w14:textId="77777777" w:rsidR="002F2CF0" w:rsidRDefault="00441BE3" w:rsidP="002F2CF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登録希望区分②</w:t>
            </w:r>
          </w:p>
        </w:tc>
        <w:tc>
          <w:tcPr>
            <w:tcW w:w="6477" w:type="dxa"/>
            <w:tcBorders>
              <w:top w:val="single" w:sz="4" w:space="0" w:color="auto"/>
            </w:tcBorders>
            <w:vAlign w:val="center"/>
          </w:tcPr>
          <w:p w14:paraId="284E29BF" w14:textId="5CE780A1" w:rsidR="002F2CF0" w:rsidRDefault="00F16061" w:rsidP="002F2CF0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■</w:t>
            </w:r>
            <w:r w:rsidR="002F2CF0">
              <w:rPr>
                <w:rFonts w:hint="eastAsia"/>
                <w:color w:val="auto"/>
                <w:sz w:val="22"/>
                <w:szCs w:val="22"/>
              </w:rPr>
              <w:t xml:space="preserve"> 売買　　　</w:t>
            </w:r>
            <w:r>
              <w:rPr>
                <w:rFonts w:hint="eastAsia"/>
                <w:color w:val="auto"/>
                <w:sz w:val="22"/>
                <w:szCs w:val="22"/>
              </w:rPr>
              <w:t>☒</w:t>
            </w:r>
            <w:r w:rsidR="002F2CF0">
              <w:rPr>
                <w:rFonts w:hint="eastAsia"/>
                <w:color w:val="auto"/>
                <w:sz w:val="22"/>
                <w:szCs w:val="22"/>
              </w:rPr>
              <w:t xml:space="preserve"> 賃貸</w:t>
            </w:r>
          </w:p>
        </w:tc>
      </w:tr>
      <w:tr w:rsidR="002F2CF0" w14:paraId="3B0610DF" w14:textId="77777777" w:rsidTr="002F2CF0">
        <w:trPr>
          <w:trHeight w:val="454"/>
          <w:jc w:val="center"/>
        </w:trPr>
        <w:tc>
          <w:tcPr>
            <w:tcW w:w="2374" w:type="dxa"/>
            <w:vAlign w:val="center"/>
          </w:tcPr>
          <w:p w14:paraId="0FDF9E58" w14:textId="77777777" w:rsidR="002F2CF0" w:rsidRDefault="002F2CF0" w:rsidP="002F2CF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土地の地番</w:t>
            </w:r>
          </w:p>
        </w:tc>
        <w:tc>
          <w:tcPr>
            <w:tcW w:w="6477" w:type="dxa"/>
            <w:vAlign w:val="center"/>
          </w:tcPr>
          <w:p w14:paraId="10CA46AD" w14:textId="77777777" w:rsidR="002F2CF0" w:rsidRDefault="002F2CF0" w:rsidP="002F2CF0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輪島市</w:t>
            </w:r>
          </w:p>
        </w:tc>
      </w:tr>
      <w:tr w:rsidR="002F2CF0" w14:paraId="5B080230" w14:textId="77777777" w:rsidTr="002F2CF0">
        <w:trPr>
          <w:trHeight w:val="454"/>
          <w:jc w:val="center"/>
        </w:trPr>
        <w:tc>
          <w:tcPr>
            <w:tcW w:w="2374" w:type="dxa"/>
            <w:vAlign w:val="center"/>
          </w:tcPr>
          <w:p w14:paraId="72C2136D" w14:textId="77777777" w:rsidR="002F2CF0" w:rsidRDefault="002F2CF0" w:rsidP="002F2CF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建物の所在地</w:t>
            </w:r>
          </w:p>
        </w:tc>
        <w:tc>
          <w:tcPr>
            <w:tcW w:w="6477" w:type="dxa"/>
            <w:vAlign w:val="center"/>
          </w:tcPr>
          <w:p w14:paraId="1A702354" w14:textId="6CC8BAD8" w:rsidR="002F2CF0" w:rsidRDefault="00F16061" w:rsidP="002F2CF0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4F05E" wp14:editId="7F21697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4445</wp:posOffset>
                      </wp:positionV>
                      <wp:extent cx="4107815" cy="276225"/>
                      <wp:effectExtent l="0" t="0" r="2603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7815" cy="2762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C7689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.35pt" to="318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" strokecolor="black [3213]" strokeweight=".5pt"/>
                  </w:pict>
                </mc:Fallback>
              </mc:AlternateContent>
            </w:r>
          </w:p>
        </w:tc>
      </w:tr>
      <w:tr w:rsidR="002F2CF0" w14:paraId="358796A8" w14:textId="77777777" w:rsidTr="00DA1ACE">
        <w:trPr>
          <w:trHeight w:val="1366"/>
          <w:jc w:val="center"/>
        </w:trPr>
        <w:tc>
          <w:tcPr>
            <w:tcW w:w="2374" w:type="dxa"/>
            <w:vAlign w:val="center"/>
          </w:tcPr>
          <w:p w14:paraId="5D48DFE0" w14:textId="77777777" w:rsidR="00A15539" w:rsidRDefault="00C50E45" w:rsidP="00CF06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他空き家バンク</w:t>
            </w:r>
            <w:r w:rsidR="002F2CF0">
              <w:rPr>
                <w:rFonts w:hint="eastAsia"/>
                <w:color w:val="auto"/>
                <w:sz w:val="22"/>
                <w:szCs w:val="22"/>
              </w:rPr>
              <w:t>への掲載</w:t>
            </w:r>
            <w:r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  <w:tc>
          <w:tcPr>
            <w:tcW w:w="6477" w:type="dxa"/>
            <w:vAlign w:val="center"/>
          </w:tcPr>
          <w:p w14:paraId="4FC1788E" w14:textId="512353A9" w:rsidR="002F2CF0" w:rsidRDefault="00F16061" w:rsidP="002F2CF0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8D257" wp14:editId="2A910D1B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-3175</wp:posOffset>
                      </wp:positionV>
                      <wp:extent cx="4107180" cy="869950"/>
                      <wp:effectExtent l="0" t="0" r="26670" b="2540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7180" cy="8699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3870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-.25pt" to="317.1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" strokecolor="black [3213]" strokeweight=".5pt"/>
                  </w:pict>
                </mc:Fallback>
              </mc:AlternateContent>
            </w:r>
            <w:r>
              <w:rPr>
                <w:rFonts w:hint="eastAsia"/>
                <w:color w:val="auto"/>
                <w:sz w:val="22"/>
                <w:szCs w:val="22"/>
              </w:rPr>
              <w:t>□</w:t>
            </w:r>
            <w:r w:rsidR="002F2CF0">
              <w:rPr>
                <w:rFonts w:hint="eastAsia"/>
                <w:color w:val="auto"/>
                <w:sz w:val="22"/>
                <w:szCs w:val="22"/>
              </w:rPr>
              <w:t xml:space="preserve"> 石川県空き家情報ナビ</w:t>
            </w:r>
          </w:p>
          <w:p w14:paraId="4C3AB3CE" w14:textId="12F80D4F" w:rsidR="002F2CF0" w:rsidRDefault="002F2CF0" w:rsidP="002F2CF0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□ </w:t>
            </w:r>
            <w:r w:rsidR="00AE29C5">
              <w:rPr>
                <w:rFonts w:hint="eastAsia"/>
                <w:color w:val="auto"/>
                <w:sz w:val="22"/>
                <w:szCs w:val="22"/>
              </w:rPr>
              <w:t>石川県空き家情報ナビ＋</w:t>
            </w:r>
            <w:r>
              <w:rPr>
                <w:rFonts w:hint="eastAsia"/>
                <w:color w:val="auto"/>
                <w:sz w:val="22"/>
                <w:szCs w:val="22"/>
              </w:rPr>
              <w:t>全国版空き家バンク</w:t>
            </w:r>
          </w:p>
          <w:p w14:paraId="0310C5F9" w14:textId="77777777" w:rsidR="002F2CF0" w:rsidRDefault="002F2CF0" w:rsidP="002F2CF0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□ 希望しない</w:t>
            </w:r>
          </w:p>
        </w:tc>
      </w:tr>
    </w:tbl>
    <w:p w14:paraId="2DAB8386" w14:textId="77777777" w:rsidR="00762017" w:rsidRPr="004F3367" w:rsidRDefault="00762017">
      <w:pPr>
        <w:spacing w:line="0" w:lineRule="atLeast"/>
        <w:rPr>
          <w:color w:val="auto"/>
          <w:sz w:val="22"/>
          <w:szCs w:val="22"/>
        </w:rPr>
      </w:pPr>
    </w:p>
    <w:p w14:paraId="27E18A04" w14:textId="77777777" w:rsidR="00762017" w:rsidRPr="004F3367" w:rsidRDefault="00813224">
      <w:pPr>
        <w:rPr>
          <w:color w:val="auto"/>
          <w:sz w:val="22"/>
          <w:szCs w:val="22"/>
        </w:rPr>
      </w:pPr>
      <w:r w:rsidRPr="004F3367">
        <w:rPr>
          <w:rFonts w:hint="eastAsia"/>
          <w:color w:val="auto"/>
          <w:sz w:val="22"/>
          <w:szCs w:val="22"/>
        </w:rPr>
        <w:t>【添付書類</w:t>
      </w:r>
      <w:r w:rsidR="00C90740">
        <w:rPr>
          <w:rFonts w:hint="eastAsia"/>
          <w:color w:val="auto"/>
          <w:sz w:val="22"/>
          <w:szCs w:val="22"/>
        </w:rPr>
        <w:t>等</w:t>
      </w:r>
      <w:r w:rsidRPr="004F3367">
        <w:rPr>
          <w:rFonts w:hint="eastAsia"/>
          <w:color w:val="auto"/>
          <w:sz w:val="22"/>
          <w:szCs w:val="22"/>
        </w:rPr>
        <w:t>】</w:t>
      </w:r>
    </w:p>
    <w:p w14:paraId="1278893B" w14:textId="77777777" w:rsidR="00762017" w:rsidRPr="004F3367" w:rsidRDefault="00813224" w:rsidP="00813224">
      <w:pPr>
        <w:ind w:firstLineChars="100" w:firstLine="220"/>
        <w:rPr>
          <w:color w:val="auto"/>
          <w:sz w:val="22"/>
          <w:szCs w:val="22"/>
        </w:rPr>
      </w:pPr>
      <w:r w:rsidRPr="004F3367">
        <w:rPr>
          <w:rFonts w:hint="eastAsia"/>
          <w:color w:val="auto"/>
          <w:sz w:val="22"/>
          <w:szCs w:val="22"/>
        </w:rPr>
        <w:t>□　同意書</w:t>
      </w:r>
      <w:r w:rsidR="00D00849">
        <w:rPr>
          <w:rFonts w:hint="eastAsia"/>
          <w:color w:val="auto"/>
          <w:sz w:val="22"/>
          <w:szCs w:val="22"/>
        </w:rPr>
        <w:t>・誓約書</w:t>
      </w:r>
      <w:r w:rsidRPr="004F3367">
        <w:rPr>
          <w:rFonts w:hint="eastAsia"/>
          <w:color w:val="auto"/>
          <w:sz w:val="22"/>
          <w:szCs w:val="22"/>
        </w:rPr>
        <w:t>（別紙第</w:t>
      </w:r>
      <w:r w:rsidRPr="004F3367">
        <w:rPr>
          <w:color w:val="auto"/>
          <w:sz w:val="22"/>
          <w:szCs w:val="22"/>
        </w:rPr>
        <w:t>1</w:t>
      </w:r>
      <w:r w:rsidRPr="004F3367">
        <w:rPr>
          <w:rFonts w:hint="eastAsia"/>
          <w:color w:val="auto"/>
          <w:sz w:val="22"/>
          <w:szCs w:val="22"/>
        </w:rPr>
        <w:t>号）</w:t>
      </w:r>
    </w:p>
    <w:p w14:paraId="353564BE" w14:textId="77777777" w:rsidR="00E701C1" w:rsidRPr="004F3367" w:rsidRDefault="00E701C1" w:rsidP="00E701C1">
      <w:pPr>
        <w:ind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□　共有名義者同意書（別紙第</w:t>
      </w:r>
      <w:r w:rsidR="008218F7">
        <w:rPr>
          <w:rFonts w:hint="eastAsia"/>
          <w:color w:val="auto"/>
          <w:sz w:val="22"/>
          <w:szCs w:val="22"/>
        </w:rPr>
        <w:t>2</w:t>
      </w:r>
      <w:r>
        <w:rPr>
          <w:rFonts w:hint="eastAsia"/>
          <w:color w:val="auto"/>
          <w:sz w:val="22"/>
          <w:szCs w:val="22"/>
        </w:rPr>
        <w:t>号）（※共有名義者がいない場合は不要）</w:t>
      </w:r>
    </w:p>
    <w:p w14:paraId="5C668B5D" w14:textId="77777777" w:rsidR="00762017" w:rsidRDefault="00813224" w:rsidP="00813224">
      <w:pPr>
        <w:ind w:firstLineChars="100" w:firstLine="220"/>
        <w:rPr>
          <w:color w:val="auto"/>
          <w:sz w:val="22"/>
          <w:szCs w:val="22"/>
        </w:rPr>
      </w:pPr>
      <w:r w:rsidRPr="004F3367">
        <w:rPr>
          <w:rFonts w:hint="eastAsia"/>
          <w:color w:val="auto"/>
          <w:sz w:val="22"/>
          <w:szCs w:val="22"/>
        </w:rPr>
        <w:t xml:space="preserve">□　</w:t>
      </w:r>
      <w:r w:rsidR="00C57745" w:rsidRPr="004F3367">
        <w:rPr>
          <w:rFonts w:hint="eastAsia"/>
          <w:color w:val="auto"/>
          <w:sz w:val="22"/>
          <w:szCs w:val="22"/>
        </w:rPr>
        <w:t>空き家・空き地</w:t>
      </w:r>
      <w:r w:rsidRPr="004F3367">
        <w:rPr>
          <w:rFonts w:hint="eastAsia"/>
          <w:color w:val="auto"/>
          <w:sz w:val="22"/>
          <w:szCs w:val="22"/>
        </w:rPr>
        <w:t>データベース登録カード（別紙第</w:t>
      </w:r>
      <w:r w:rsidR="008218F7">
        <w:rPr>
          <w:rFonts w:hint="eastAsia"/>
          <w:color w:val="auto"/>
          <w:sz w:val="22"/>
          <w:szCs w:val="22"/>
        </w:rPr>
        <w:t>3</w:t>
      </w:r>
      <w:r w:rsidRPr="004F3367">
        <w:rPr>
          <w:rFonts w:hint="eastAsia"/>
          <w:color w:val="auto"/>
          <w:sz w:val="22"/>
          <w:szCs w:val="22"/>
        </w:rPr>
        <w:t>号）</w:t>
      </w:r>
    </w:p>
    <w:p w14:paraId="64FD4D6B" w14:textId="77777777" w:rsidR="00762017" w:rsidRPr="004F3367" w:rsidRDefault="00813224" w:rsidP="00813224">
      <w:pPr>
        <w:ind w:firstLineChars="100" w:firstLine="220"/>
        <w:rPr>
          <w:color w:val="auto"/>
          <w:sz w:val="22"/>
          <w:szCs w:val="22"/>
        </w:rPr>
      </w:pPr>
      <w:r w:rsidRPr="004F3367">
        <w:rPr>
          <w:rFonts w:hint="eastAsia"/>
          <w:color w:val="auto"/>
          <w:sz w:val="22"/>
          <w:szCs w:val="22"/>
        </w:rPr>
        <w:t>□　申請者の住民票の写し（１ヵ月以内に交付されたもの）</w:t>
      </w:r>
    </w:p>
    <w:p w14:paraId="648FEB85" w14:textId="53AD7220" w:rsidR="00762017" w:rsidRPr="004F3367" w:rsidRDefault="00813224" w:rsidP="00813224">
      <w:pPr>
        <w:ind w:firstLineChars="100" w:firstLine="220"/>
        <w:rPr>
          <w:color w:val="auto"/>
          <w:sz w:val="22"/>
          <w:szCs w:val="22"/>
        </w:rPr>
      </w:pPr>
      <w:r w:rsidRPr="004F3367">
        <w:rPr>
          <w:rFonts w:hint="eastAsia"/>
          <w:color w:val="auto"/>
          <w:sz w:val="22"/>
          <w:szCs w:val="22"/>
        </w:rPr>
        <w:t>□　登録物件の登記事項証明書（1ヵ月以内に交付されたもの）</w:t>
      </w:r>
    </w:p>
    <w:p w14:paraId="004B2B81" w14:textId="787D2F37" w:rsidR="00813224" w:rsidRDefault="00813224" w:rsidP="002F2CF0">
      <w:pPr>
        <w:ind w:firstLineChars="100" w:firstLine="220"/>
        <w:rPr>
          <w:color w:val="auto"/>
          <w:sz w:val="22"/>
          <w:szCs w:val="22"/>
        </w:rPr>
      </w:pPr>
      <w:r w:rsidRPr="004F3367">
        <w:rPr>
          <w:rFonts w:hint="eastAsia"/>
          <w:color w:val="auto"/>
          <w:sz w:val="22"/>
          <w:szCs w:val="22"/>
        </w:rPr>
        <w:t>□　登録物件</w:t>
      </w:r>
      <w:r w:rsidR="00F16061">
        <w:rPr>
          <w:rFonts w:hint="eastAsia"/>
          <w:color w:val="auto"/>
          <w:sz w:val="22"/>
          <w:szCs w:val="22"/>
        </w:rPr>
        <w:t>の地籍測量図</w:t>
      </w:r>
    </w:p>
    <w:p w14:paraId="5ED0B3B3" w14:textId="77777777" w:rsidR="00DA1ACE" w:rsidRDefault="00DA1ACE" w:rsidP="002F2CF0">
      <w:pPr>
        <w:ind w:firstLineChars="100" w:firstLine="220"/>
        <w:rPr>
          <w:color w:val="auto"/>
          <w:sz w:val="22"/>
          <w:szCs w:val="22"/>
        </w:rPr>
      </w:pPr>
    </w:p>
    <w:p w14:paraId="078AD0F2" w14:textId="77777777" w:rsidR="00DA1ACE" w:rsidRPr="004F3367" w:rsidRDefault="00DA1ACE" w:rsidP="00DA1ACE">
      <w:pPr>
        <w:rPr>
          <w:color w:val="auto"/>
          <w:sz w:val="22"/>
          <w:szCs w:val="22"/>
        </w:rPr>
      </w:pPr>
      <w:r w:rsidRPr="004F3367">
        <w:rPr>
          <w:rFonts w:hint="eastAsia"/>
          <w:color w:val="auto"/>
          <w:sz w:val="22"/>
          <w:szCs w:val="22"/>
        </w:rPr>
        <w:t>【注意事項】</w:t>
      </w:r>
    </w:p>
    <w:p w14:paraId="737E7986" w14:textId="77777777" w:rsidR="00DA1ACE" w:rsidRPr="004F3367" w:rsidRDefault="00DA1ACE" w:rsidP="00DA1ACE">
      <w:pPr>
        <w:rPr>
          <w:color w:val="auto"/>
          <w:sz w:val="22"/>
          <w:szCs w:val="22"/>
        </w:rPr>
      </w:pPr>
      <w:r w:rsidRPr="004F3367">
        <w:rPr>
          <w:rFonts w:hint="eastAsia"/>
          <w:color w:val="auto"/>
          <w:sz w:val="22"/>
          <w:szCs w:val="22"/>
        </w:rPr>
        <w:t xml:space="preserve">　・登録の有効期間は、登録</w:t>
      </w:r>
      <w:r w:rsidR="00274728">
        <w:rPr>
          <w:rFonts w:hint="eastAsia"/>
          <w:color w:val="auto"/>
          <w:sz w:val="22"/>
          <w:szCs w:val="22"/>
        </w:rPr>
        <w:t>または変更登録</w:t>
      </w:r>
      <w:r w:rsidRPr="004F3367">
        <w:rPr>
          <w:rFonts w:hint="eastAsia"/>
          <w:color w:val="auto"/>
          <w:sz w:val="22"/>
          <w:szCs w:val="22"/>
        </w:rPr>
        <w:t>された日から起算して3年間です。</w:t>
      </w:r>
    </w:p>
    <w:p w14:paraId="560910ED" w14:textId="52EEAC7B" w:rsidR="00DA1ACE" w:rsidRPr="004F3367" w:rsidRDefault="00DA1ACE" w:rsidP="00DA1ACE">
      <w:pPr>
        <w:ind w:left="440" w:hangingChars="200" w:hanging="440"/>
        <w:rPr>
          <w:color w:val="auto"/>
          <w:sz w:val="22"/>
          <w:szCs w:val="22"/>
        </w:rPr>
      </w:pPr>
      <w:r w:rsidRPr="004F3367">
        <w:rPr>
          <w:rFonts w:hint="eastAsia"/>
          <w:color w:val="auto"/>
          <w:sz w:val="22"/>
          <w:szCs w:val="22"/>
        </w:rPr>
        <w:t xml:space="preserve">  ・未登記又は所有権以外の権利が設定されている空き</w:t>
      </w:r>
      <w:r w:rsidR="00F16061">
        <w:rPr>
          <w:rFonts w:hint="eastAsia"/>
          <w:color w:val="auto"/>
          <w:sz w:val="22"/>
          <w:szCs w:val="22"/>
        </w:rPr>
        <w:t>地</w:t>
      </w:r>
      <w:r w:rsidRPr="004F3367">
        <w:rPr>
          <w:rFonts w:hint="eastAsia"/>
          <w:color w:val="auto"/>
          <w:sz w:val="22"/>
          <w:szCs w:val="22"/>
        </w:rPr>
        <w:t>等は申請できません。</w:t>
      </w:r>
    </w:p>
    <w:p w14:paraId="34DB28B1" w14:textId="77777777" w:rsidR="00DA1ACE" w:rsidRPr="00DA1ACE" w:rsidRDefault="00DA1ACE" w:rsidP="00DA1ACE">
      <w:pPr>
        <w:ind w:left="440" w:hangingChars="200" w:hanging="440"/>
        <w:rPr>
          <w:color w:val="auto"/>
          <w:sz w:val="22"/>
          <w:szCs w:val="22"/>
        </w:rPr>
      </w:pPr>
      <w:r w:rsidRPr="004F3367">
        <w:rPr>
          <w:rFonts w:hint="eastAsia"/>
          <w:color w:val="auto"/>
          <w:sz w:val="22"/>
          <w:szCs w:val="22"/>
        </w:rPr>
        <w:t xml:space="preserve">　・申請者の個人情報は、空家等利活用推進協議会の行う事業以外に利用いたしません。</w:t>
      </w:r>
    </w:p>
    <w:sectPr w:rsidR="00DA1ACE" w:rsidRPr="00DA1ACE">
      <w:headerReference w:type="default" r:id="rId7"/>
      <w:pgSz w:w="11906" w:h="16838"/>
      <w:pgMar w:top="1134" w:right="1133" w:bottom="1135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566E" w14:textId="77777777" w:rsidR="0019325D" w:rsidRDefault="0019325D">
      <w:r>
        <w:separator/>
      </w:r>
    </w:p>
  </w:endnote>
  <w:endnote w:type="continuationSeparator" w:id="0">
    <w:p w14:paraId="00E6BB4B" w14:textId="77777777" w:rsidR="0019325D" w:rsidRDefault="0019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4295" w14:textId="77777777" w:rsidR="0019325D" w:rsidRDefault="0019325D">
      <w:r>
        <w:separator/>
      </w:r>
    </w:p>
  </w:footnote>
  <w:footnote w:type="continuationSeparator" w:id="0">
    <w:p w14:paraId="6C3044D3" w14:textId="77777777" w:rsidR="0019325D" w:rsidRDefault="00193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DF66" w14:textId="77777777" w:rsidR="005765F1" w:rsidRDefault="005765F1">
    <w:pPr>
      <w:pStyle w:val="a3"/>
      <w:rPr>
        <w:sz w:val="22"/>
        <w:szCs w:val="22"/>
      </w:rPr>
    </w:pPr>
    <w:r w:rsidRPr="005765F1">
      <w:rPr>
        <w:rFonts w:hint="eastAsia"/>
        <w:sz w:val="22"/>
        <w:szCs w:val="22"/>
      </w:rPr>
      <w:t>様式第1号（第4条関係）</w:t>
    </w:r>
  </w:p>
  <w:p w14:paraId="2BC31C28" w14:textId="77777777" w:rsidR="00DA1ACE" w:rsidRPr="005765F1" w:rsidRDefault="00DA1ACE">
    <w:pPr>
      <w:pStyle w:val="a3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017"/>
    <w:rsid w:val="000B2D28"/>
    <w:rsid w:val="0019325D"/>
    <w:rsid w:val="001E177B"/>
    <w:rsid w:val="001F39DD"/>
    <w:rsid w:val="00274728"/>
    <w:rsid w:val="002F2CF0"/>
    <w:rsid w:val="00355804"/>
    <w:rsid w:val="00441BE3"/>
    <w:rsid w:val="004F3367"/>
    <w:rsid w:val="0052688A"/>
    <w:rsid w:val="005765F1"/>
    <w:rsid w:val="005F6FBA"/>
    <w:rsid w:val="0069052E"/>
    <w:rsid w:val="006E3ABB"/>
    <w:rsid w:val="00762017"/>
    <w:rsid w:val="008032DB"/>
    <w:rsid w:val="00813224"/>
    <w:rsid w:val="008218F7"/>
    <w:rsid w:val="009F0461"/>
    <w:rsid w:val="00A15539"/>
    <w:rsid w:val="00AE29C5"/>
    <w:rsid w:val="00C20EC7"/>
    <w:rsid w:val="00C50E45"/>
    <w:rsid w:val="00C519D9"/>
    <w:rsid w:val="00C57745"/>
    <w:rsid w:val="00C90740"/>
    <w:rsid w:val="00CF069C"/>
    <w:rsid w:val="00D00849"/>
    <w:rsid w:val="00DA1ACE"/>
    <w:rsid w:val="00E43BF9"/>
    <w:rsid w:val="00E701C1"/>
    <w:rsid w:val="00EA156B"/>
    <w:rsid w:val="00EE59D4"/>
    <w:rsid w:val="00F16061"/>
    <w:rsid w:val="00F9328A"/>
    <w:rsid w:val="00FD5015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E38F"/>
  <w15:docId w15:val="{019F8174-B445-45DF-A38D-A282DDCA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ゴシック" w:eastAsia="ＭＳ ゴシック" w:hAnsi="ＭＳ ゴシック"/>
      <w:color w:val="00000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ゴシック" w:eastAsia="ＭＳ ゴシック" w:hAnsi="ＭＳ ゴシック"/>
      <w:color w:val="000000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sz w:val="23"/>
    </w:rPr>
  </w:style>
  <w:style w:type="character" w:customStyle="1" w:styleId="aa">
    <w:name w:val="記 (文字)"/>
    <w:basedOn w:val="a0"/>
    <w:link w:val="a9"/>
    <w:rPr>
      <w:rFonts w:ascii="ＭＳ ゴシック" w:eastAsia="ＭＳ ゴシック" w:hAnsi="ＭＳ ゴシック"/>
      <w:color w:val="000000"/>
      <w:sz w:val="23"/>
    </w:rPr>
  </w:style>
  <w:style w:type="paragraph" w:styleId="ab">
    <w:name w:val="Closing"/>
    <w:basedOn w:val="a"/>
    <w:link w:val="ac"/>
    <w:pPr>
      <w:jc w:val="right"/>
    </w:pPr>
    <w:rPr>
      <w:sz w:val="23"/>
    </w:rPr>
  </w:style>
  <w:style w:type="character" w:customStyle="1" w:styleId="ac">
    <w:name w:val="結語 (文字)"/>
    <w:basedOn w:val="a0"/>
    <w:link w:val="ab"/>
    <w:rPr>
      <w:rFonts w:ascii="ＭＳ ゴシック" w:eastAsia="ＭＳ ゴシック" w:hAnsi="ＭＳ ゴシック"/>
      <w:color w:val="000000"/>
      <w:sz w:val="23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C7205-1757-44CA-9060-EB1C5EED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堀岡　健一郎</cp:lastModifiedBy>
  <cp:revision>19</cp:revision>
  <cp:lastPrinted>2023-03-28T00:39:00Z</cp:lastPrinted>
  <dcterms:created xsi:type="dcterms:W3CDTF">2018-02-19T05:22:00Z</dcterms:created>
  <dcterms:modified xsi:type="dcterms:W3CDTF">2025-07-14T10:02:00Z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